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2"/>
        <w:gridCol w:w="562"/>
        <w:gridCol w:w="708"/>
        <w:gridCol w:w="714"/>
        <w:gridCol w:w="851"/>
        <w:gridCol w:w="992"/>
        <w:gridCol w:w="4540"/>
        <w:gridCol w:w="1842"/>
      </w:tblGrid>
      <w:tr w:rsidR="000E0FB0" w:rsidRPr="00370DC5" w14:paraId="3EF71B8C" w14:textId="77777777" w:rsidTr="00FE347D">
        <w:trPr>
          <w:tblHeader/>
          <w:jc w:val="center"/>
        </w:trPr>
        <w:tc>
          <w:tcPr>
            <w:tcW w:w="567" w:type="dxa"/>
            <w:shd w:val="clear" w:color="auto" w:fill="F3F3F3"/>
          </w:tcPr>
          <w:p w14:paraId="2DB5DC58" w14:textId="77777777" w:rsidR="000E0FB0" w:rsidRPr="008471BB" w:rsidRDefault="000E0FB0" w:rsidP="00FE347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color w:val="000000"/>
                <w:sz w:val="24"/>
                <w:szCs w:val="22"/>
              </w:rPr>
            </w:pPr>
            <w:r w:rsidRPr="008471BB">
              <w:rPr>
                <w:b/>
                <w:bCs/>
                <w:color w:val="000000"/>
                <w:sz w:val="24"/>
                <w:szCs w:val="22"/>
              </w:rPr>
              <w:t>9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34D2E912" w14:textId="77777777" w:rsidR="000E0FB0" w:rsidRPr="008471BB" w:rsidRDefault="000E0FB0" w:rsidP="00FE347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color w:val="000000"/>
                <w:sz w:val="24"/>
                <w:szCs w:val="22"/>
              </w:rPr>
            </w:pPr>
            <w:r w:rsidRPr="008471BB">
              <w:rPr>
                <w:b/>
                <w:color w:val="000000"/>
                <w:sz w:val="24"/>
                <w:szCs w:val="22"/>
              </w:rPr>
              <w:t>Raumklima</w:t>
            </w:r>
            <w:r w:rsidR="00E74CFF">
              <w:rPr>
                <w:b/>
                <w:color w:val="000000"/>
                <w:sz w:val="24"/>
                <w:szCs w:val="22"/>
              </w:rPr>
              <w:t xml:space="preserve"> (Beleuchtung, Lufthygiene, Akustik)</w:t>
            </w:r>
          </w:p>
        </w:tc>
        <w:tc>
          <w:tcPr>
            <w:tcW w:w="4540" w:type="dxa"/>
            <w:shd w:val="clear" w:color="auto" w:fill="F3F3F3"/>
          </w:tcPr>
          <w:p w14:paraId="1A442DDC" w14:textId="77777777" w:rsidR="000E0FB0" w:rsidRDefault="000E0FB0" w:rsidP="00FE347D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2822FC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0442D8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1838810068"/>
                <w:placeholder>
                  <w:docPart w:val="F0B2E6FD692C4CC7994917A5B1792B62"/>
                </w:placeholder>
                <w:showingPlcHdr/>
              </w:sdtPr>
              <w:sdtEndPr/>
              <w:sdtContent>
                <w:r w:rsidR="000442D8" w:rsidRPr="008945AF">
                  <w:rPr>
                    <w:rStyle w:val="Platzhaltertext"/>
                    <w:rFonts w:cs="Arial"/>
                  </w:rPr>
                  <w:t>Name, Vorname</w:t>
                </w:r>
              </w:sdtContent>
            </w:sdt>
          </w:p>
          <w:p w14:paraId="44A00DFD" w14:textId="77777777" w:rsidR="000E0FB0" w:rsidRPr="00370DC5" w:rsidRDefault="000E0FB0" w:rsidP="00FE347D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0442D8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-106201561"/>
                <w:placeholder>
                  <w:docPart w:val="32BDB888474E4A909828F3FDFEB3CADD"/>
                </w:placeholder>
                <w:showingPlcHdr/>
              </w:sdtPr>
              <w:sdtEndPr/>
              <w:sdtContent>
                <w:r w:rsidR="000442D8" w:rsidRPr="008945AF">
                  <w:rPr>
                    <w:rStyle w:val="Platzhaltertext"/>
                    <w:rFonts w:cs="Arial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4B457E2C" w14:textId="77777777" w:rsidR="000442D8" w:rsidRDefault="000E0FB0" w:rsidP="00FE347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  <w:r w:rsidR="000442D8">
              <w:rPr>
                <w:color w:val="000000"/>
                <w:szCs w:val="22"/>
              </w:rPr>
              <w:t xml:space="preserve"> </w:t>
            </w:r>
          </w:p>
          <w:p w14:paraId="440640F7" w14:textId="77777777" w:rsidR="000E0FB0" w:rsidRPr="000442D8" w:rsidRDefault="000D36CC" w:rsidP="00FE347D">
            <w:pPr>
              <w:contextualSpacing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303852430"/>
                <w:placeholder>
                  <w:docPart w:val="19F7D2CABCDE46C2BB79DAC388FA33D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442D8" w:rsidRPr="008945AF">
                  <w:rPr>
                    <w:rStyle w:val="Platzhaltertext"/>
                    <w:rFonts w:cs="Arial"/>
                  </w:rPr>
                  <w:t>Auswahl</w:t>
                </w:r>
              </w:sdtContent>
            </w:sdt>
          </w:p>
        </w:tc>
      </w:tr>
      <w:tr w:rsidR="000E0FB0" w:rsidRPr="00370DC5" w14:paraId="6490E22A" w14:textId="77777777" w:rsidTr="00FE347D">
        <w:trPr>
          <w:trHeight w:val="318"/>
          <w:tblHeader/>
          <w:jc w:val="center"/>
        </w:trPr>
        <w:tc>
          <w:tcPr>
            <w:tcW w:w="567" w:type="dxa"/>
            <w:vMerge w:val="restart"/>
            <w:shd w:val="clear" w:color="auto" w:fill="F3F3F3"/>
          </w:tcPr>
          <w:p w14:paraId="28E89F34" w14:textId="77777777" w:rsidR="000E0FB0" w:rsidRPr="00370DC5" w:rsidRDefault="000E0FB0" w:rsidP="00FE347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7F306375" w14:textId="77777777" w:rsidR="000E0FB0" w:rsidRPr="00370DC5" w:rsidRDefault="000E0FB0" w:rsidP="00FE347D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7E6469F9" w14:textId="77777777" w:rsidR="000E0FB0" w:rsidRPr="00370DC5" w:rsidRDefault="000E0FB0" w:rsidP="00FE347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</w:t>
            </w:r>
            <w:r>
              <w:rPr>
                <w:color w:val="000000"/>
                <w:szCs w:val="22"/>
              </w:rPr>
              <w:t>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6D427A01" w14:textId="77777777" w:rsidR="000E0FB0" w:rsidRPr="00370DC5" w:rsidRDefault="000E0FB0" w:rsidP="00FE347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0" w:type="dxa"/>
            <w:vMerge w:val="restart"/>
            <w:shd w:val="clear" w:color="auto" w:fill="F3F3F3"/>
          </w:tcPr>
          <w:p w14:paraId="2A4F5EA4" w14:textId="77777777" w:rsidR="000E0FB0" w:rsidRPr="00370DC5" w:rsidRDefault="000E0FB0" w:rsidP="00FE347D">
            <w:pPr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41EE912B" w14:textId="77777777" w:rsidR="000E0FB0" w:rsidRPr="00370DC5" w:rsidRDefault="000E0FB0" w:rsidP="00FE347D">
            <w:pPr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7844056B" w14:textId="77777777" w:rsidR="000E0FB0" w:rsidRPr="00370DC5" w:rsidRDefault="000E0FB0" w:rsidP="00FE347D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 xml:space="preserve">er / </w:t>
            </w: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>ann</w:t>
            </w:r>
          </w:p>
        </w:tc>
      </w:tr>
      <w:tr w:rsidR="000E0FB0" w:rsidRPr="00370DC5" w14:paraId="5F72BF2C" w14:textId="77777777" w:rsidTr="00FE347D">
        <w:trPr>
          <w:trHeight w:val="280"/>
          <w:tblHeader/>
          <w:jc w:val="center"/>
        </w:trPr>
        <w:tc>
          <w:tcPr>
            <w:tcW w:w="567" w:type="dxa"/>
            <w:vMerge/>
            <w:shd w:val="clear" w:color="auto" w:fill="F3F3F3"/>
          </w:tcPr>
          <w:p w14:paraId="25414EAF" w14:textId="77777777" w:rsidR="000E0FB0" w:rsidRPr="00370DC5" w:rsidRDefault="000E0FB0" w:rsidP="00FE347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557458DA" w14:textId="77777777" w:rsidR="000E0FB0" w:rsidRPr="00370DC5" w:rsidRDefault="000E0FB0" w:rsidP="00FE347D">
            <w:pPr>
              <w:pStyle w:val="Kopfzeile"/>
              <w:tabs>
                <w:tab w:val="clear" w:pos="4536"/>
                <w:tab w:val="clear" w:pos="9072"/>
              </w:tabs>
              <w:rPr>
                <w:color w:val="000000"/>
                <w:szCs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3F3F3"/>
          </w:tcPr>
          <w:p w14:paraId="6B8195C2" w14:textId="77777777" w:rsidR="000E0FB0" w:rsidRPr="00370DC5" w:rsidRDefault="000E0FB0" w:rsidP="00FE347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</w:tcPr>
          <w:p w14:paraId="655B2943" w14:textId="77777777" w:rsidR="000E0FB0" w:rsidRPr="00370DC5" w:rsidRDefault="000E0FB0" w:rsidP="00FE347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3F3F3"/>
          </w:tcPr>
          <w:p w14:paraId="754ADDDB" w14:textId="77777777" w:rsidR="000E0FB0" w:rsidRPr="00370DC5" w:rsidRDefault="000E0FB0" w:rsidP="00FE347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3F3F3"/>
          </w:tcPr>
          <w:p w14:paraId="542E17B0" w14:textId="77777777" w:rsidR="000E0FB0" w:rsidRPr="00370DC5" w:rsidRDefault="000E0FB0" w:rsidP="00FE347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3F3F3"/>
          </w:tcPr>
          <w:p w14:paraId="074FA1F8" w14:textId="77777777" w:rsidR="000E0FB0" w:rsidRPr="00370DC5" w:rsidRDefault="000E0FB0" w:rsidP="00FE347D">
            <w:pPr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40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15055135" w14:textId="77777777" w:rsidR="000E0FB0" w:rsidRPr="00370DC5" w:rsidRDefault="000E0FB0" w:rsidP="00FE347D">
            <w:pPr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080914E1" w14:textId="77777777" w:rsidR="000E0FB0" w:rsidRPr="00370DC5" w:rsidRDefault="000E0FB0" w:rsidP="00FE347D">
            <w:pPr>
              <w:rPr>
                <w:color w:val="000000"/>
                <w:szCs w:val="22"/>
              </w:rPr>
            </w:pPr>
          </w:p>
        </w:tc>
      </w:tr>
      <w:tr w:rsidR="000E0FB0" w:rsidRPr="00370DC5" w14:paraId="5FA7AD45" w14:textId="77777777" w:rsidTr="00FE347D">
        <w:trPr>
          <w:trHeight w:val="539"/>
          <w:jc w:val="center"/>
        </w:trPr>
        <w:tc>
          <w:tcPr>
            <w:tcW w:w="567" w:type="dxa"/>
            <w:shd w:val="clear" w:color="auto" w:fill="auto"/>
          </w:tcPr>
          <w:p w14:paraId="501CE71B" w14:textId="77777777" w:rsidR="000E0FB0" w:rsidRPr="00370DC5" w:rsidRDefault="000E0FB0" w:rsidP="00FE347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601" w:type="dxa"/>
            <w:gridSpan w:val="8"/>
            <w:shd w:val="clear" w:color="auto" w:fill="auto"/>
          </w:tcPr>
          <w:p w14:paraId="7FDAD4C4" w14:textId="77777777" w:rsidR="000E0FB0" w:rsidRDefault="000E0FB0" w:rsidP="00FE347D">
            <w:pPr>
              <w:rPr>
                <w:i/>
                <w:szCs w:val="22"/>
              </w:rPr>
            </w:pPr>
            <w:r w:rsidRPr="008471BB">
              <w:rPr>
                <w:color w:val="000000"/>
                <w:szCs w:val="22"/>
              </w:rPr>
              <w:t>Rechtsgrundlagen für die nachfolgenden Prüfkriterien sind:</w:t>
            </w:r>
            <w:r w:rsidRPr="008471BB">
              <w:rPr>
                <w:i/>
                <w:szCs w:val="22"/>
              </w:rPr>
              <w:t xml:space="preserve"> </w:t>
            </w:r>
          </w:p>
          <w:p w14:paraId="09215ADE" w14:textId="77777777" w:rsidR="000E0FB0" w:rsidRPr="008471BB" w:rsidRDefault="000E0FB0" w:rsidP="00FE347D">
            <w:pPr>
              <w:rPr>
                <w:color w:val="000000"/>
                <w:szCs w:val="22"/>
              </w:rPr>
            </w:pPr>
            <w:r w:rsidRPr="008471BB">
              <w:rPr>
                <w:szCs w:val="22"/>
              </w:rPr>
              <w:t>ArbStättV</w:t>
            </w:r>
            <w:r>
              <w:rPr>
                <w:szCs w:val="22"/>
              </w:rPr>
              <w:t xml:space="preserve">, ASR A3.4, </w:t>
            </w:r>
            <w:r w:rsidRPr="008471BB">
              <w:rPr>
                <w:szCs w:val="22"/>
              </w:rPr>
              <w:t>ASR A3.5</w:t>
            </w:r>
            <w:r>
              <w:rPr>
                <w:szCs w:val="22"/>
              </w:rPr>
              <w:t xml:space="preserve">, </w:t>
            </w:r>
            <w:r w:rsidRPr="008471BB">
              <w:rPr>
                <w:szCs w:val="22"/>
              </w:rPr>
              <w:t>ASR A3.6</w:t>
            </w:r>
            <w:r>
              <w:rPr>
                <w:szCs w:val="22"/>
              </w:rPr>
              <w:t xml:space="preserve">, </w:t>
            </w:r>
            <w:r w:rsidRPr="008471BB">
              <w:rPr>
                <w:szCs w:val="22"/>
              </w:rPr>
              <w:t>Hygieneplan der Schule</w:t>
            </w:r>
            <w:r>
              <w:rPr>
                <w:szCs w:val="22"/>
              </w:rPr>
              <w:t xml:space="preserve">, </w:t>
            </w:r>
            <w:r w:rsidRPr="008471BB">
              <w:rPr>
                <w:szCs w:val="22"/>
              </w:rPr>
              <w:t>DIN 18041</w:t>
            </w:r>
            <w:r>
              <w:rPr>
                <w:szCs w:val="22"/>
              </w:rPr>
              <w:t xml:space="preserve"> </w:t>
            </w:r>
          </w:p>
        </w:tc>
      </w:tr>
      <w:tr w:rsidR="000442D8" w:rsidRPr="00370DC5" w14:paraId="48B21F02" w14:textId="77777777" w:rsidTr="009F6C80">
        <w:trPr>
          <w:jc w:val="center"/>
        </w:trPr>
        <w:tc>
          <w:tcPr>
            <w:tcW w:w="567" w:type="dxa"/>
            <w:shd w:val="clear" w:color="auto" w:fill="auto"/>
          </w:tcPr>
          <w:p w14:paraId="3EAF19DE" w14:textId="77777777" w:rsidR="000442D8" w:rsidRPr="00370DC5" w:rsidRDefault="000442D8" w:rsidP="000442D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5E801F68" w14:textId="77777777" w:rsidR="000442D8" w:rsidRDefault="000442D8" w:rsidP="000442D8">
            <w:pPr>
              <w:rPr>
                <w:sz w:val="20"/>
              </w:rPr>
            </w:pPr>
            <w:r>
              <w:rPr>
                <w:sz w:val="20"/>
              </w:rPr>
              <w:t>Sind Aufenthalts- und Verkehrsbereiche aus-reichend mit natürlichem und künstlichem Licht beleuchtet?</w:t>
            </w:r>
          </w:p>
          <w:p w14:paraId="7441B6BD" w14:textId="77777777" w:rsidR="000442D8" w:rsidRDefault="000442D8" w:rsidP="000442D8">
            <w:pPr>
              <w:rPr>
                <w:sz w:val="20"/>
              </w:rPr>
            </w:pPr>
          </w:p>
          <w:p w14:paraId="180C6853" w14:textId="77777777" w:rsidR="000442D8" w:rsidRDefault="000442D8" w:rsidP="000442D8">
            <w:pPr>
              <w:rPr>
                <w:sz w:val="20"/>
              </w:rPr>
            </w:pPr>
            <w:r>
              <w:rPr>
                <w:sz w:val="20"/>
              </w:rPr>
              <w:t>Die Nennbeleuchtungsstärke (Lux) beträgt</w:t>
            </w:r>
          </w:p>
          <w:p w14:paraId="2F0AEEC7" w14:textId="77777777" w:rsidR="000442D8" w:rsidRDefault="000442D8" w:rsidP="000442D8">
            <w:pPr>
              <w:rPr>
                <w:sz w:val="20"/>
              </w:rPr>
            </w:pPr>
            <w:r>
              <w:rPr>
                <w:sz w:val="20"/>
              </w:rPr>
              <w:t>in folgenden Bereichen</w:t>
            </w:r>
          </w:p>
          <w:p w14:paraId="51770BBA" w14:textId="77777777" w:rsidR="000442D8" w:rsidRDefault="000442D8" w:rsidP="000442D8">
            <w:pPr>
              <w:rPr>
                <w:sz w:val="20"/>
              </w:rPr>
            </w:pPr>
          </w:p>
          <w:p w14:paraId="5F09CAB1" w14:textId="77777777" w:rsidR="000442D8" w:rsidRDefault="000442D8" w:rsidP="000442D8">
            <w:pPr>
              <w:rPr>
                <w:sz w:val="20"/>
              </w:rPr>
            </w:pPr>
            <w:r>
              <w:rPr>
                <w:sz w:val="20"/>
              </w:rPr>
              <w:t>Beispiele: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Lux)</w:t>
            </w:r>
          </w:p>
          <w:p w14:paraId="15B1C644" w14:textId="77777777" w:rsidR="000442D8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Unterrichtsräume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300 </w:t>
            </w:r>
          </w:p>
          <w:p w14:paraId="600FC9A3" w14:textId="77777777" w:rsidR="000442D8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Lese- und Zeichenbereiche</w:t>
            </w:r>
            <w:r>
              <w:rPr>
                <w:sz w:val="20"/>
              </w:rPr>
              <w:tab/>
              <w:t xml:space="preserve">    500</w:t>
            </w:r>
          </w:p>
          <w:p w14:paraId="58B74F20" w14:textId="77777777" w:rsidR="000442D8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Übungsräume, Laboratorien</w:t>
            </w:r>
            <w:r>
              <w:rPr>
                <w:sz w:val="20"/>
              </w:rPr>
              <w:tab/>
              <w:t xml:space="preserve">    500</w:t>
            </w:r>
          </w:p>
          <w:p w14:paraId="0B636175" w14:textId="77777777" w:rsidR="000442D8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Werken/AWT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500</w:t>
            </w:r>
          </w:p>
          <w:p w14:paraId="7E9E8F61" w14:textId="77777777" w:rsidR="000442D8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Computerübungsräume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500</w:t>
            </w:r>
          </w:p>
          <w:p w14:paraId="23EF8030" w14:textId="77777777" w:rsidR="000442D8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Lehrkraftzimmer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300</w:t>
            </w:r>
          </w:p>
          <w:p w14:paraId="36158655" w14:textId="77777777" w:rsidR="000442D8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Büro- und Bildschirmarbeitsplätze 500</w:t>
            </w:r>
          </w:p>
          <w:p w14:paraId="72CF3CFF" w14:textId="77777777" w:rsidR="000442D8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Eingangshallen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200</w:t>
            </w:r>
          </w:p>
          <w:p w14:paraId="136405D7" w14:textId="77777777" w:rsidR="000442D8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Treppen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150</w:t>
            </w:r>
          </w:p>
          <w:p w14:paraId="7F40BEAD" w14:textId="77777777" w:rsidR="000442D8" w:rsidRPr="008471BB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Flure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</w:t>
            </w:r>
            <w:r w:rsidRPr="008471BB">
              <w:rPr>
                <w:sz w:val="20"/>
              </w:rPr>
              <w:t>100</w:t>
            </w:r>
          </w:p>
          <w:p w14:paraId="71DFEE2D" w14:textId="77777777" w:rsidR="000442D8" w:rsidRDefault="000442D8" w:rsidP="000442D8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0" w:hanging="284"/>
              <w:rPr>
                <w:sz w:val="20"/>
              </w:rPr>
            </w:pPr>
            <w:r>
              <w:rPr>
                <w:sz w:val="20"/>
              </w:rPr>
              <w:t>Sanitärräume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100</w:t>
            </w:r>
          </w:p>
          <w:p w14:paraId="36C133F4" w14:textId="77777777" w:rsidR="000442D8" w:rsidRPr="00370DC5" w:rsidRDefault="000442D8" w:rsidP="000442D8">
            <w:pPr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CF2D801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B557953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91C52A0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E9A8622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918C787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18475450"/>
            <w:placeholder>
              <w:docPart w:val="BD9246F4944A40469798A529C9EC904D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06AB6595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68895725"/>
            <w:placeholder>
              <w:docPart w:val="7A37AC03B47C45E2963F46721396576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864A8F1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0442D8" w:rsidRPr="00370DC5" w14:paraId="04490C81" w14:textId="77777777" w:rsidTr="009F6C80">
        <w:trPr>
          <w:jc w:val="center"/>
        </w:trPr>
        <w:tc>
          <w:tcPr>
            <w:tcW w:w="567" w:type="dxa"/>
            <w:shd w:val="clear" w:color="auto" w:fill="auto"/>
          </w:tcPr>
          <w:p w14:paraId="745C7A7F" w14:textId="77777777" w:rsidR="000442D8" w:rsidRPr="00370DC5" w:rsidRDefault="000442D8" w:rsidP="000442D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1AD4541F" w14:textId="77777777" w:rsidR="000442D8" w:rsidRDefault="000442D8" w:rsidP="000442D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Ist die Beleuchtung gleichmäßig und blendfrei </w:t>
            </w:r>
          </w:p>
          <w:p w14:paraId="5EABF803" w14:textId="77777777" w:rsidR="000442D8" w:rsidRDefault="000442D8" w:rsidP="000442D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und sind die Oberflächen von Einrichtungen</w:t>
            </w:r>
          </w:p>
          <w:p w14:paraId="06566143" w14:textId="77777777" w:rsidR="000442D8" w:rsidRPr="00370DC5" w:rsidRDefault="000442D8" w:rsidP="000442D8">
            <w:pPr>
              <w:rPr>
                <w:color w:val="000000"/>
                <w:szCs w:val="22"/>
              </w:rPr>
            </w:pPr>
            <w:r>
              <w:rPr>
                <w:color w:val="000000"/>
                <w:sz w:val="20"/>
              </w:rPr>
              <w:t>reflexionsarm?</w:t>
            </w:r>
          </w:p>
          <w:p w14:paraId="3ADDF678" w14:textId="77777777" w:rsidR="000442D8" w:rsidRPr="00370DC5" w:rsidRDefault="000442D8" w:rsidP="000442D8">
            <w:pPr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92479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0453D19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8464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B45CA51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3745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F6F3DFF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4820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9AA3ECB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2164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337E5CF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43450114"/>
            <w:placeholder>
              <w:docPart w:val="6023D7A5C91142FAA160EE701404573C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42781DE6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84024207"/>
            <w:placeholder>
              <w:docPart w:val="28D4226C48E94268868C5A28DF1CC1A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51FE962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0442D8" w:rsidRPr="00370DC5" w14:paraId="19939B97" w14:textId="77777777" w:rsidTr="009F6C80">
        <w:trPr>
          <w:jc w:val="center"/>
        </w:trPr>
        <w:tc>
          <w:tcPr>
            <w:tcW w:w="567" w:type="dxa"/>
            <w:shd w:val="clear" w:color="auto" w:fill="auto"/>
          </w:tcPr>
          <w:p w14:paraId="01715150" w14:textId="77777777" w:rsidR="000442D8" w:rsidRPr="00370DC5" w:rsidRDefault="000442D8" w:rsidP="000442D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73491020" w14:textId="77777777" w:rsidR="000442D8" w:rsidRPr="007C4DF4" w:rsidRDefault="000442D8" w:rsidP="000442D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Werden gesundheitlich zuträgliche Raumtemperaturen eingehalten?</w:t>
            </w:r>
          </w:p>
          <w:p w14:paraId="54FC7FF4" w14:textId="77777777" w:rsidR="000442D8" w:rsidRDefault="000442D8" w:rsidP="000442D8">
            <w:pPr>
              <w:rPr>
                <w:color w:val="000000"/>
                <w:sz w:val="20"/>
              </w:rPr>
            </w:pPr>
          </w:p>
          <w:p w14:paraId="75C5A168" w14:textId="77777777" w:rsidR="000442D8" w:rsidRPr="008471BB" w:rsidRDefault="000442D8" w:rsidP="000442D8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sz w:val="20"/>
              </w:rPr>
            </w:pPr>
            <w:r w:rsidRPr="008471BB">
              <w:rPr>
                <w:color w:val="000000"/>
                <w:sz w:val="20"/>
              </w:rPr>
              <w:t>mind. 20 °C, Klassen-, Büroräume</w:t>
            </w:r>
          </w:p>
          <w:p w14:paraId="39CE16F5" w14:textId="77777777" w:rsidR="000442D8" w:rsidRPr="008471BB" w:rsidRDefault="000442D8" w:rsidP="000442D8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sz w:val="20"/>
              </w:rPr>
            </w:pPr>
            <w:r w:rsidRPr="008471BB">
              <w:rPr>
                <w:color w:val="000000"/>
                <w:sz w:val="20"/>
              </w:rPr>
              <w:t xml:space="preserve">mind. 21 °C, </w:t>
            </w:r>
            <w:r w:rsidRPr="008471BB">
              <w:rPr>
                <w:sz w:val="20"/>
              </w:rPr>
              <w:t>Liege- und Sanitärräume</w:t>
            </w:r>
          </w:p>
          <w:p w14:paraId="3253785E" w14:textId="77777777" w:rsidR="000442D8" w:rsidRPr="008471BB" w:rsidRDefault="000442D8" w:rsidP="000442D8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color w:val="000000"/>
                <w:szCs w:val="22"/>
              </w:rPr>
            </w:pPr>
            <w:r w:rsidRPr="008471BB">
              <w:rPr>
                <w:color w:val="000000"/>
                <w:sz w:val="20"/>
              </w:rPr>
              <w:t>mind. 24 °C,</w:t>
            </w:r>
            <w:r w:rsidRPr="008471BB">
              <w:rPr>
                <w:sz w:val="20"/>
              </w:rPr>
              <w:t xml:space="preserve"> Dusch- und Umkleideräume</w:t>
            </w:r>
          </w:p>
          <w:p w14:paraId="473D6CF0" w14:textId="77777777" w:rsidR="0037097B" w:rsidRDefault="0037097B" w:rsidP="000442D8">
            <w:pPr>
              <w:rPr>
                <w:i/>
                <w:color w:val="000000"/>
                <w:szCs w:val="22"/>
              </w:rPr>
            </w:pPr>
          </w:p>
          <w:p w14:paraId="1A891545" w14:textId="77777777" w:rsidR="000442D8" w:rsidRPr="0037097B" w:rsidRDefault="000442D8" w:rsidP="0037097B">
            <w:pPr>
              <w:jc w:val="center"/>
              <w:rPr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45907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801C8FE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1460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7887258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4911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976B0A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2456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F24D01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6413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180E831" w14:textId="77777777" w:rsidR="000442D8" w:rsidRPr="00270090" w:rsidRDefault="002822FC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360118877"/>
            <w:placeholder>
              <w:docPart w:val="33C5E6B124C1489EA434AD8CAD709B2A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9588EEB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994792675"/>
            <w:placeholder>
              <w:docPart w:val="0119E91F576D482EB9BF6D87C75B1AA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56FB586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0442D8" w:rsidRPr="00370DC5" w14:paraId="7DC2CDD0" w14:textId="77777777" w:rsidTr="009F6C80">
        <w:trPr>
          <w:jc w:val="center"/>
        </w:trPr>
        <w:tc>
          <w:tcPr>
            <w:tcW w:w="567" w:type="dxa"/>
            <w:shd w:val="clear" w:color="auto" w:fill="auto"/>
          </w:tcPr>
          <w:p w14:paraId="4EC4B563" w14:textId="77777777" w:rsidR="000442D8" w:rsidRPr="00370DC5" w:rsidRDefault="000442D8" w:rsidP="000442D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4392" w:type="dxa"/>
            <w:shd w:val="clear" w:color="auto" w:fill="auto"/>
          </w:tcPr>
          <w:p w14:paraId="6B6F8662" w14:textId="77777777" w:rsidR="000442D8" w:rsidRDefault="000442D8" w:rsidP="000442D8">
            <w:pPr>
              <w:rPr>
                <w:sz w:val="20"/>
              </w:rPr>
            </w:pPr>
            <w:r>
              <w:rPr>
                <w:sz w:val="20"/>
              </w:rPr>
              <w:t xml:space="preserve">Ist in den Räumen eine gesundheitlich zuträgliche Atemluft gewährleistet und sind Regelungen hierzu getroffen worden? </w:t>
            </w:r>
          </w:p>
          <w:p w14:paraId="30833B43" w14:textId="77777777" w:rsidR="000442D8" w:rsidRDefault="000442D8" w:rsidP="000442D8">
            <w:pPr>
              <w:rPr>
                <w:sz w:val="20"/>
              </w:rPr>
            </w:pPr>
            <w:r>
              <w:rPr>
                <w:sz w:val="20"/>
              </w:rPr>
              <w:t>(Lüftungsplan)</w:t>
            </w:r>
          </w:p>
          <w:p w14:paraId="35855547" w14:textId="77777777" w:rsidR="000442D8" w:rsidRDefault="000442D8" w:rsidP="000442D8">
            <w:pPr>
              <w:rPr>
                <w:sz w:val="20"/>
              </w:rPr>
            </w:pPr>
          </w:p>
          <w:p w14:paraId="572559C3" w14:textId="77777777" w:rsidR="000442D8" w:rsidRPr="00370DC5" w:rsidRDefault="000442D8" w:rsidP="000442D8">
            <w:pPr>
              <w:rPr>
                <w:color w:val="000000"/>
                <w:szCs w:val="22"/>
              </w:rPr>
            </w:pPr>
            <w:r>
              <w:rPr>
                <w:sz w:val="20"/>
              </w:rPr>
              <w:t>Beachte: Geruch, Pilzbelastung, Feuchte</w:t>
            </w:r>
          </w:p>
          <w:p w14:paraId="4EF166EE" w14:textId="77777777" w:rsidR="000442D8" w:rsidRPr="00370DC5" w:rsidRDefault="000442D8" w:rsidP="000442D8">
            <w:pPr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68057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E06912E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870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CFC4795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9858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530FF8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70596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988C37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7025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D47DBD9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39754668"/>
            <w:placeholder>
              <w:docPart w:val="C3B66B6768CA4D85ABBF08FEAEA19326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8C9BA59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312715215"/>
            <w:placeholder>
              <w:docPart w:val="117B081477C0440E96331D5F90641C7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DFEA9BF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0442D8" w:rsidRPr="00370DC5" w14:paraId="043AAC40" w14:textId="77777777" w:rsidTr="009F6C80">
        <w:trPr>
          <w:jc w:val="center"/>
        </w:trPr>
        <w:tc>
          <w:tcPr>
            <w:tcW w:w="567" w:type="dxa"/>
            <w:shd w:val="clear" w:color="auto" w:fill="auto"/>
          </w:tcPr>
          <w:p w14:paraId="355EA511" w14:textId="77777777" w:rsidR="000442D8" w:rsidRPr="00370DC5" w:rsidRDefault="000442D8" w:rsidP="000442D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0AEF4470" w14:textId="77777777" w:rsidR="000442D8" w:rsidRDefault="000442D8" w:rsidP="000442D8">
            <w:pPr>
              <w:rPr>
                <w:sz w:val="20"/>
              </w:rPr>
            </w:pPr>
            <w:r>
              <w:rPr>
                <w:sz w:val="20"/>
              </w:rPr>
              <w:t xml:space="preserve">Sind geeignete Maßnahmen zur Abschirmung </w:t>
            </w:r>
          </w:p>
          <w:p w14:paraId="18212633" w14:textId="77777777" w:rsidR="000442D8" w:rsidRDefault="000442D8" w:rsidP="000442D8">
            <w:pPr>
              <w:rPr>
                <w:sz w:val="20"/>
              </w:rPr>
            </w:pPr>
            <w:r>
              <w:rPr>
                <w:sz w:val="20"/>
              </w:rPr>
              <w:t xml:space="preserve">gegen übermäßige Sonneneinstrahlung </w:t>
            </w:r>
          </w:p>
          <w:p w14:paraId="4AC33E21" w14:textId="77777777" w:rsidR="000442D8" w:rsidRPr="00370DC5" w:rsidRDefault="000442D8" w:rsidP="000442D8">
            <w:pPr>
              <w:rPr>
                <w:color w:val="000000"/>
                <w:szCs w:val="22"/>
              </w:rPr>
            </w:pPr>
            <w:r>
              <w:rPr>
                <w:sz w:val="20"/>
              </w:rPr>
              <w:t>getroffen worden, vorzugsweise außen?</w:t>
            </w:r>
          </w:p>
          <w:p w14:paraId="3F335C64" w14:textId="77777777" w:rsidR="000442D8" w:rsidRPr="00C83A95" w:rsidRDefault="000442D8" w:rsidP="000442D8">
            <w:pPr>
              <w:rPr>
                <w:i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41212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06C5174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4260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67DA2E9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549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CDFA154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2076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A3D07CF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5848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2614014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99467414"/>
            <w:placeholder>
              <w:docPart w:val="12C0512E9EAB43EC85867DEFB3CADE0C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47E41BBA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993300653"/>
            <w:placeholder>
              <w:docPart w:val="5744991259954063834427EB4DC6804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5088DF5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0442D8" w:rsidRPr="00370DC5" w14:paraId="6DF49F86" w14:textId="77777777" w:rsidTr="009F6C80">
        <w:trPr>
          <w:jc w:val="center"/>
        </w:trPr>
        <w:tc>
          <w:tcPr>
            <w:tcW w:w="567" w:type="dxa"/>
            <w:shd w:val="clear" w:color="auto" w:fill="auto"/>
          </w:tcPr>
          <w:p w14:paraId="59EEC839" w14:textId="77777777" w:rsidR="000442D8" w:rsidRPr="00370DC5" w:rsidRDefault="000442D8" w:rsidP="000442D8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38841CA8" w14:textId="77777777" w:rsidR="002822FC" w:rsidRPr="001E47A2" w:rsidRDefault="002822FC" w:rsidP="002822FC">
            <w:pPr>
              <w:rPr>
                <w:color w:val="000000"/>
                <w:sz w:val="20"/>
              </w:rPr>
            </w:pPr>
            <w:r w:rsidRPr="001E47A2">
              <w:rPr>
                <w:color w:val="000000"/>
                <w:sz w:val="20"/>
              </w:rPr>
              <w:t xml:space="preserve">Werden in Arbeitsräumen, in denen Beschäftigte tätig sind, die akustischen Anforderungen </w:t>
            </w:r>
            <w:r>
              <w:rPr>
                <w:color w:val="000000"/>
                <w:sz w:val="20"/>
              </w:rPr>
              <w:t xml:space="preserve">an Nachhallzeiten, Sprachverständlichkeit </w:t>
            </w:r>
            <w:r w:rsidRPr="001E47A2">
              <w:rPr>
                <w:color w:val="000000"/>
                <w:sz w:val="20"/>
              </w:rPr>
              <w:t>eingehalten?</w:t>
            </w:r>
          </w:p>
          <w:p w14:paraId="3F4C2CBA" w14:textId="77777777" w:rsidR="000442D8" w:rsidRPr="007006D4" w:rsidRDefault="000442D8" w:rsidP="000442D8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</w:rPr>
            <w:id w:val="-53843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85CB149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2388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70A35EE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9661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DC3C154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0485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9DC9381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5513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E136333" w14:textId="77777777" w:rsidR="000442D8" w:rsidRPr="00270090" w:rsidRDefault="000442D8" w:rsidP="000442D8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090583211"/>
            <w:placeholder>
              <w:docPart w:val="54B36DA7495848B59EC62D09C3BA8F08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78D1833A" w14:textId="77777777" w:rsidR="000442D8" w:rsidRPr="008945AF" w:rsidRDefault="0037097B" w:rsidP="002822FC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14976515"/>
            <w:placeholder>
              <w:docPart w:val="BF82DAA3E6804E66B07E776B0548276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8A430E6" w14:textId="77777777" w:rsidR="000442D8" w:rsidRPr="008945AF" w:rsidRDefault="000442D8" w:rsidP="000442D8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</w:tbl>
    <w:p w14:paraId="5C98CBD1" w14:textId="77777777" w:rsidR="000E0FB0" w:rsidRDefault="000E0FB0" w:rsidP="000E0FB0">
      <w:pPr>
        <w:spacing w:after="60"/>
      </w:pPr>
    </w:p>
    <w:p w14:paraId="6CCFFFBE" w14:textId="77777777" w:rsidR="00084256" w:rsidRPr="00105743" w:rsidRDefault="00084256">
      <w:pPr>
        <w:rPr>
          <w:rFonts w:cs="Arial"/>
        </w:rPr>
      </w:pPr>
    </w:p>
    <w:sectPr w:rsidR="00084256" w:rsidRPr="00105743" w:rsidSect="00E45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701" w:bottom="851" w:left="1701" w:header="567" w:footer="1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C82F6" w14:textId="77777777" w:rsidR="001F3D66" w:rsidRDefault="00AB15EC">
      <w:r>
        <w:separator/>
      </w:r>
    </w:p>
  </w:endnote>
  <w:endnote w:type="continuationSeparator" w:id="0">
    <w:p w14:paraId="54E6C204" w14:textId="77777777" w:rsidR="001F3D66" w:rsidRDefault="00AB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C6C9" w14:textId="77777777" w:rsidR="000D36CC" w:rsidRDefault="000D36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F6DB" w14:textId="77777777" w:rsidR="00E458D3" w:rsidRPr="005C464F" w:rsidRDefault="00E458D3" w:rsidP="00E458D3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4E33FA">
      <w:rPr>
        <w:rStyle w:val="Seitenzahl"/>
        <w:rFonts w:cs="Arial"/>
        <w:noProof/>
        <w:sz w:val="20"/>
      </w:rPr>
      <w:t>1</w:t>
    </w:r>
    <w:r w:rsidRPr="005C464F">
      <w:rPr>
        <w:rStyle w:val="Seitenzahl"/>
        <w:rFonts w:cs="Arial"/>
        <w:sz w:val="20"/>
      </w:rPr>
      <w:fldChar w:fldCharType="end"/>
    </w:r>
  </w:p>
  <w:p w14:paraId="318D1D41" w14:textId="77777777" w:rsidR="00E458D3" w:rsidRPr="001943A3" w:rsidRDefault="00E458D3" w:rsidP="00E458D3">
    <w:pPr>
      <w:pStyle w:val="Fuzeile"/>
      <w:ind w:right="360"/>
      <w:rPr>
        <w:rFonts w:cs="Arial"/>
        <w:sz w:val="18"/>
        <w:szCs w:val="18"/>
      </w:rPr>
    </w:pPr>
    <w:r w:rsidRPr="001943A3">
      <w:rPr>
        <w:rFonts w:cs="Arial"/>
        <w:sz w:val="18"/>
        <w:szCs w:val="18"/>
      </w:rPr>
      <w:fldChar w:fldCharType="begin"/>
    </w:r>
    <w:r w:rsidRPr="001943A3">
      <w:rPr>
        <w:rFonts w:cs="Arial"/>
        <w:sz w:val="18"/>
        <w:szCs w:val="18"/>
      </w:rPr>
      <w:instrText xml:space="preserve"> FILENAME \* MERGEFORMAT </w:instrText>
    </w:r>
    <w:r w:rsidRPr="001943A3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9_Raumklima.docx</w:t>
    </w:r>
    <w:r w:rsidRPr="001943A3">
      <w:rPr>
        <w:rFonts w:cs="Arial"/>
        <w:sz w:val="18"/>
        <w:szCs w:val="18"/>
      </w:rPr>
      <w:fldChar w:fldCharType="end"/>
    </w:r>
  </w:p>
  <w:p w14:paraId="0DA81D75" w14:textId="77777777" w:rsidR="00E458D3" w:rsidRDefault="00E458D3" w:rsidP="00E458D3">
    <w:pPr>
      <w:pStyle w:val="Fuzeile"/>
      <w:ind w:right="360"/>
      <w:rPr>
        <w:rFonts w:cs="Arial"/>
        <w:sz w:val="20"/>
      </w:rPr>
    </w:pPr>
  </w:p>
  <w:p w14:paraId="057ED8FD" w14:textId="77777777" w:rsidR="00E458D3" w:rsidRPr="00327ED1" w:rsidRDefault="00E458D3" w:rsidP="00E458D3">
    <w:pPr>
      <w:pStyle w:val="Fuzeile"/>
      <w:ind w:right="360"/>
      <w:rPr>
        <w:rFonts w:cs="Arial"/>
        <w:sz w:val="20"/>
      </w:rPr>
    </w:pPr>
  </w:p>
  <w:p w14:paraId="6E572053" w14:textId="77777777" w:rsidR="007C3B61" w:rsidRDefault="000D36CC">
    <w:pPr>
      <w:pStyle w:val="Fuzeile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D2A5" w14:textId="77777777" w:rsidR="00206896" w:rsidRPr="00173295" w:rsidRDefault="000E0FB0" w:rsidP="00206896">
    <w:pPr>
      <w:pStyle w:val="Fuzeile"/>
      <w:jc w:val="center"/>
      <w:rPr>
        <w:sz w:val="20"/>
      </w:rPr>
    </w:pPr>
    <w:r w:rsidRPr="00173295">
      <w:rPr>
        <w:sz w:val="20"/>
      </w:rPr>
      <w:t>Unfallkasse M-V</w:t>
    </w:r>
  </w:p>
  <w:p w14:paraId="2CB4BC24" w14:textId="77777777" w:rsidR="00206896" w:rsidRPr="00173295" w:rsidRDefault="000E0FB0" w:rsidP="00206896">
    <w:pPr>
      <w:pStyle w:val="Fuzeile"/>
      <w:jc w:val="center"/>
      <w:rPr>
        <w:sz w:val="20"/>
      </w:rPr>
    </w:pPr>
    <w:r>
      <w:rPr>
        <w:sz w:val="20"/>
      </w:rPr>
      <w:t>Ministerium für Bildung, Wissenschaft und Kultur</w:t>
    </w:r>
    <w:r w:rsidRPr="00173295">
      <w:rPr>
        <w:sz w:val="20"/>
      </w:rPr>
      <w:t xml:space="preserve">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0EAB" w14:textId="77777777" w:rsidR="001F3D66" w:rsidRDefault="00AB15EC">
      <w:r>
        <w:separator/>
      </w:r>
    </w:p>
  </w:footnote>
  <w:footnote w:type="continuationSeparator" w:id="0">
    <w:p w14:paraId="30AF69F3" w14:textId="77777777" w:rsidR="001F3D66" w:rsidRDefault="00AB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CB62" w14:textId="77777777" w:rsidR="000D36CC" w:rsidRDefault="000D36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919E" w14:textId="4BC95C5F" w:rsidR="00E458D3" w:rsidRDefault="006D5918" w:rsidP="00E458D3">
    <w:pPr>
      <w:pStyle w:val="Kopfzeile"/>
      <w:tabs>
        <w:tab w:val="clear" w:pos="4536"/>
        <w:tab w:val="clear" w:pos="9072"/>
        <w:tab w:val="center" w:pos="7230"/>
        <w:tab w:val="right" w:pos="14287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E43AE0B" wp14:editId="72D02BE1">
          <wp:simplePos x="0" y="0"/>
          <wp:positionH relativeFrom="column">
            <wp:posOffset>-803940</wp:posOffset>
          </wp:positionH>
          <wp:positionV relativeFrom="paragraph">
            <wp:posOffset>-113665</wp:posOffset>
          </wp:positionV>
          <wp:extent cx="1435100" cy="454025"/>
          <wp:effectExtent l="0" t="0" r="0" b="3175"/>
          <wp:wrapTight wrapText="bothSides">
            <wp:wrapPolygon edited="0">
              <wp:start x="0" y="0"/>
              <wp:lineTo x="0" y="20845"/>
              <wp:lineTo x="21218" y="20845"/>
              <wp:lineTo x="21218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5F92576" wp14:editId="49FB7A97">
          <wp:simplePos x="0" y="0"/>
          <wp:positionH relativeFrom="column">
            <wp:posOffset>8233749</wp:posOffset>
          </wp:positionH>
          <wp:positionV relativeFrom="paragraph">
            <wp:posOffset>-176678</wp:posOffset>
          </wp:positionV>
          <wp:extent cx="833755" cy="520065"/>
          <wp:effectExtent l="0" t="0" r="4445" b="0"/>
          <wp:wrapTight wrapText="bothSides">
            <wp:wrapPolygon edited="0">
              <wp:start x="0" y="0"/>
              <wp:lineTo x="0" y="20571"/>
              <wp:lineTo x="21222" y="20571"/>
              <wp:lineTo x="21222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8D3">
      <w:tab/>
    </w:r>
    <w:r w:rsidR="00E458D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D95A" w14:textId="77777777" w:rsidR="000D36CC" w:rsidRDefault="000D36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338E"/>
    <w:multiLevelType w:val="hybridMultilevel"/>
    <w:tmpl w:val="B90479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551EC"/>
    <w:multiLevelType w:val="hybridMultilevel"/>
    <w:tmpl w:val="363AAA96"/>
    <w:lvl w:ilvl="0" w:tplc="CBEEEC3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BK1GjqW437dPjVXldjXrtBl9tzUzVs51PYiEAGlKiktYWGBohrdu6CifnXDAvGvTZ4sENOfqXJU0e1CSkDGf3Q==" w:salt="iRJfKNd2+uJC3rzw1UK8/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B0"/>
    <w:rsid w:val="000442D8"/>
    <w:rsid w:val="00084256"/>
    <w:rsid w:val="000D36CC"/>
    <w:rsid w:val="000E0FB0"/>
    <w:rsid w:val="00105743"/>
    <w:rsid w:val="001F3D66"/>
    <w:rsid w:val="002822FC"/>
    <w:rsid w:val="0037097B"/>
    <w:rsid w:val="00457FA6"/>
    <w:rsid w:val="004E33FA"/>
    <w:rsid w:val="00557FA2"/>
    <w:rsid w:val="006D5918"/>
    <w:rsid w:val="009C375F"/>
    <w:rsid w:val="009E0859"/>
    <w:rsid w:val="00AB15EC"/>
    <w:rsid w:val="00AC7C80"/>
    <w:rsid w:val="00DF3C4B"/>
    <w:rsid w:val="00E458D3"/>
    <w:rsid w:val="00E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24CB59"/>
  <w15:chartTrackingRefBased/>
  <w15:docId w15:val="{87ADEA83-4A4B-4BF6-B4BB-7E0349FE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0FB0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E0F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E0FB0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0E0F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E0FB0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E0FB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442D8"/>
    <w:rPr>
      <w:color w:val="808080"/>
    </w:rPr>
  </w:style>
  <w:style w:type="character" w:styleId="Seitenzahl">
    <w:name w:val="page number"/>
    <w:basedOn w:val="Absatz-Standardschriftart"/>
    <w:rsid w:val="00E458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2F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2F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F7D2CABCDE46C2BB79DAC388FA3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1BAEC-0116-48EB-98F0-0C485D171267}"/>
      </w:docPartPr>
      <w:docPartBody>
        <w:p w:rsidR="009C2A9D" w:rsidRDefault="001953FE" w:rsidP="001953FE">
          <w:pPr>
            <w:pStyle w:val="19F7D2CABCDE46C2BB79DAC388FA33DE1"/>
          </w:pPr>
          <w:r w:rsidRPr="008945AF">
            <w:rPr>
              <w:rStyle w:val="Platzhaltertext"/>
              <w:rFonts w:cs="Arial"/>
            </w:rPr>
            <w:t>Auswahl</w:t>
          </w:r>
        </w:p>
      </w:docPartBody>
    </w:docPart>
    <w:docPart>
      <w:docPartPr>
        <w:name w:val="F0B2E6FD692C4CC7994917A5B1792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56C7C-1542-4470-A0D9-BAC887B74BF5}"/>
      </w:docPartPr>
      <w:docPartBody>
        <w:p w:rsidR="009C2A9D" w:rsidRDefault="001953FE" w:rsidP="001953FE">
          <w:pPr>
            <w:pStyle w:val="F0B2E6FD692C4CC7994917A5B1792B621"/>
          </w:pPr>
          <w:r w:rsidRPr="008945AF">
            <w:rPr>
              <w:rStyle w:val="Platzhaltertext"/>
              <w:rFonts w:cs="Arial"/>
            </w:rPr>
            <w:t>Name, Vorname</w:t>
          </w:r>
        </w:p>
      </w:docPartBody>
    </w:docPart>
    <w:docPart>
      <w:docPartPr>
        <w:name w:val="32BDB888474E4A909828F3FDFEB3C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FECBE-704D-4B92-9ACE-24B4D9AFFAFF}"/>
      </w:docPartPr>
      <w:docPartBody>
        <w:p w:rsidR="009C2A9D" w:rsidRDefault="001953FE" w:rsidP="001953FE">
          <w:pPr>
            <w:pStyle w:val="32BDB888474E4A909828F3FDFEB3CADD1"/>
          </w:pPr>
          <w:r w:rsidRPr="008945AF">
            <w:rPr>
              <w:rStyle w:val="Platzhaltertext"/>
              <w:rFonts w:cs="Arial"/>
            </w:rPr>
            <w:t>Raum-Nr.</w:t>
          </w:r>
        </w:p>
      </w:docPartBody>
    </w:docPart>
    <w:docPart>
      <w:docPartPr>
        <w:name w:val="BD9246F4944A40469798A529C9EC9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CA223-4379-4F8C-8008-FBFD70D06E4C}"/>
      </w:docPartPr>
      <w:docPartBody>
        <w:p w:rsidR="009C2A9D" w:rsidRDefault="001953FE" w:rsidP="001953FE">
          <w:pPr>
            <w:pStyle w:val="BD9246F4944A40469798A529C9EC904D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7A37AC03B47C45E2963F467213965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51FA5-3C86-48D1-B286-4282A2C9A4BB}"/>
      </w:docPartPr>
      <w:docPartBody>
        <w:p w:rsidR="009C2A9D" w:rsidRDefault="001953FE" w:rsidP="001953FE">
          <w:pPr>
            <w:pStyle w:val="7A37AC03B47C45E2963F467213965767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6023D7A5C91142FAA160EE7014045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D59977-D07F-49E1-B9F3-12F017EBA23A}"/>
      </w:docPartPr>
      <w:docPartBody>
        <w:p w:rsidR="009C2A9D" w:rsidRDefault="001953FE" w:rsidP="001953FE">
          <w:pPr>
            <w:pStyle w:val="6023D7A5C91142FAA160EE701404573C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28D4226C48E94268868C5A28DF1CC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D70FD-96CC-454D-B59A-F4B3B09D7502}"/>
      </w:docPartPr>
      <w:docPartBody>
        <w:p w:rsidR="009C2A9D" w:rsidRDefault="001953FE" w:rsidP="001953FE">
          <w:pPr>
            <w:pStyle w:val="28D4226C48E94268868C5A28DF1CC1A8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33C5E6B124C1489EA434AD8CAD709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F9839-EEA0-4C01-A600-34A197438786}"/>
      </w:docPartPr>
      <w:docPartBody>
        <w:p w:rsidR="009C2A9D" w:rsidRDefault="001953FE" w:rsidP="001953FE">
          <w:pPr>
            <w:pStyle w:val="33C5E6B124C1489EA434AD8CAD709B2A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0119E91F576D482EB9BF6D87C75B1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398FD-47B4-489E-94C5-C497C4623783}"/>
      </w:docPartPr>
      <w:docPartBody>
        <w:p w:rsidR="009C2A9D" w:rsidRDefault="001953FE" w:rsidP="001953FE">
          <w:pPr>
            <w:pStyle w:val="0119E91F576D482EB9BF6D87C75B1AAD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C3B66B6768CA4D85ABBF08FEAEA19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CF5B9-41B4-462E-AE9C-48F95150046A}"/>
      </w:docPartPr>
      <w:docPartBody>
        <w:p w:rsidR="009C2A9D" w:rsidRDefault="001953FE" w:rsidP="001953FE">
          <w:pPr>
            <w:pStyle w:val="C3B66B6768CA4D85ABBF08FEAEA1932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117B081477C0440E96331D5F90641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13F35-4E84-4098-AC3F-26E78098FC19}"/>
      </w:docPartPr>
      <w:docPartBody>
        <w:p w:rsidR="009C2A9D" w:rsidRDefault="001953FE" w:rsidP="001953FE">
          <w:pPr>
            <w:pStyle w:val="117B081477C0440E96331D5F90641C78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12C0512E9EAB43EC85867DEFB3CAD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F129C-CB03-43B3-9B05-DE7146776EAA}"/>
      </w:docPartPr>
      <w:docPartBody>
        <w:p w:rsidR="009C2A9D" w:rsidRDefault="001953FE" w:rsidP="001953FE">
          <w:pPr>
            <w:pStyle w:val="12C0512E9EAB43EC85867DEFB3CADE0C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744991259954063834427EB4DC68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36444-4A73-4DE8-99F3-06DB450ACE05}"/>
      </w:docPartPr>
      <w:docPartBody>
        <w:p w:rsidR="009C2A9D" w:rsidRDefault="001953FE" w:rsidP="001953FE">
          <w:pPr>
            <w:pStyle w:val="5744991259954063834427EB4DC68044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54B36DA7495848B59EC62D09C3BA8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5002A-48BB-4DD1-AF73-A459ABE95727}"/>
      </w:docPartPr>
      <w:docPartBody>
        <w:p w:rsidR="009C2A9D" w:rsidRDefault="001953FE" w:rsidP="001953FE">
          <w:pPr>
            <w:pStyle w:val="54B36DA7495848B59EC62D09C3BA8F08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BF82DAA3E6804E66B07E776B05482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BB546-324E-4F82-BE09-787ADF112D8C}"/>
      </w:docPartPr>
      <w:docPartBody>
        <w:p w:rsidR="009C2A9D" w:rsidRDefault="001953FE" w:rsidP="001953FE">
          <w:pPr>
            <w:pStyle w:val="BF82DAA3E6804E66B07E776B0548276D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FE"/>
    <w:rsid w:val="001953FE"/>
    <w:rsid w:val="009C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53FE"/>
    <w:rPr>
      <w:color w:val="808080"/>
    </w:rPr>
  </w:style>
  <w:style w:type="paragraph" w:customStyle="1" w:styleId="F0B2E6FD692C4CC7994917A5B1792B621">
    <w:name w:val="F0B2E6FD692C4CC7994917A5B1792B621"/>
    <w:rsid w:val="001953F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BDB888474E4A909828F3FDFEB3CADD1">
    <w:name w:val="32BDB888474E4A909828F3FDFEB3CADD1"/>
    <w:rsid w:val="001953F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F7D2CABCDE46C2BB79DAC388FA33DE1">
    <w:name w:val="19F7D2CABCDE46C2BB79DAC388FA33DE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9246F4944A40469798A529C9EC904D1">
    <w:name w:val="BD9246F4944A40469798A529C9EC904D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37AC03B47C45E2963F4672139657671">
    <w:name w:val="7A37AC03B47C45E2963F467213965767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23D7A5C91142FAA160EE701404573C1">
    <w:name w:val="6023D7A5C91142FAA160EE701404573C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D4226C48E94268868C5A28DF1CC1A81">
    <w:name w:val="28D4226C48E94268868C5A28DF1CC1A8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C5E6B124C1489EA434AD8CAD709B2A1">
    <w:name w:val="33C5E6B124C1489EA434AD8CAD709B2A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19E91F576D482EB9BF6D87C75B1AAD1">
    <w:name w:val="0119E91F576D482EB9BF6D87C75B1AAD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B66B6768CA4D85ABBF08FEAEA193261">
    <w:name w:val="C3B66B6768CA4D85ABBF08FEAEA19326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7B081477C0440E96331D5F90641C781">
    <w:name w:val="117B081477C0440E96331D5F90641C78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C0512E9EAB43EC85867DEFB3CADE0C1">
    <w:name w:val="12C0512E9EAB43EC85867DEFB3CADE0C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44991259954063834427EB4DC680441">
    <w:name w:val="5744991259954063834427EB4DC68044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B36DA7495848B59EC62D09C3BA8F081">
    <w:name w:val="54B36DA7495848B59EC62D09C3BA8F08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82DAA3E6804E66B07E776B0548276D1">
    <w:name w:val="BF82DAA3E6804E66B07E776B0548276D1"/>
    <w:rsid w:val="001953FE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5</cp:revision>
  <dcterms:created xsi:type="dcterms:W3CDTF">2025-04-30T06:05:00Z</dcterms:created>
  <dcterms:modified xsi:type="dcterms:W3CDTF">2026-01-15T06:43:00Z</dcterms:modified>
</cp:coreProperties>
</file>